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090FD8" w:rsidRPr="004E537B" w:rsidTr="00F27CF6">
        <w:tc>
          <w:tcPr>
            <w:tcW w:w="4266" w:type="dxa"/>
          </w:tcPr>
          <w:p w:rsidR="00090FD8" w:rsidRPr="004E537B" w:rsidRDefault="00090FD8" w:rsidP="00F27CF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090FD8" w:rsidRDefault="00090FD8" w:rsidP="00F27CF6">
            <w:pPr>
              <w:jc w:val="both"/>
            </w:pPr>
          </w:p>
          <w:p w:rsidR="00090FD8" w:rsidRPr="00755DE4" w:rsidRDefault="00066DD4" w:rsidP="00090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Курской области растет число договоров участия в долевом строительстве с использованием </w:t>
            </w:r>
            <w:proofErr w:type="spellStart"/>
            <w:r>
              <w:rPr>
                <w:b/>
                <w:sz w:val="28"/>
                <w:szCs w:val="28"/>
              </w:rPr>
              <w:t>эскроу-счетов</w:t>
            </w:r>
            <w:proofErr w:type="spellEnd"/>
          </w:p>
          <w:p w:rsidR="00090FD8" w:rsidRPr="000851FA" w:rsidRDefault="00090FD8" w:rsidP="00F27CF6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266723" w:rsidRDefault="00266723"/>
    <w:p w:rsidR="00066DD4" w:rsidRDefault="00755DE4" w:rsidP="00066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DD4">
        <w:rPr>
          <w:sz w:val="28"/>
          <w:szCs w:val="28"/>
        </w:rPr>
        <w:t xml:space="preserve">В июле 2021 года </w:t>
      </w:r>
      <w:proofErr w:type="spellStart"/>
      <w:r w:rsidR="00066DD4">
        <w:rPr>
          <w:sz w:val="28"/>
          <w:szCs w:val="28"/>
        </w:rPr>
        <w:t>УправлениемРосреестра</w:t>
      </w:r>
      <w:proofErr w:type="spellEnd"/>
      <w:r w:rsidR="00066DD4">
        <w:rPr>
          <w:sz w:val="28"/>
          <w:szCs w:val="28"/>
        </w:rPr>
        <w:t xml:space="preserve"> по Курской области зарегистрировано 114 договоров участия в долевом строительстве</w:t>
      </w:r>
      <w:r w:rsidR="00EC3168">
        <w:rPr>
          <w:sz w:val="28"/>
          <w:szCs w:val="28"/>
        </w:rPr>
        <w:t xml:space="preserve"> (ДДУ)</w:t>
      </w:r>
      <w:r w:rsidR="00066DD4">
        <w:rPr>
          <w:sz w:val="28"/>
          <w:szCs w:val="28"/>
        </w:rPr>
        <w:t xml:space="preserve"> с использованием </w:t>
      </w:r>
      <w:proofErr w:type="spellStart"/>
      <w:r w:rsidR="00066DD4">
        <w:rPr>
          <w:sz w:val="28"/>
          <w:szCs w:val="28"/>
        </w:rPr>
        <w:t>эскроу-счетов</w:t>
      </w:r>
      <w:proofErr w:type="spellEnd"/>
      <w:r w:rsidR="00066DD4">
        <w:rPr>
          <w:sz w:val="28"/>
          <w:szCs w:val="28"/>
        </w:rPr>
        <w:t>.</w:t>
      </w:r>
      <w:r w:rsidR="00894034">
        <w:rPr>
          <w:sz w:val="28"/>
          <w:szCs w:val="28"/>
        </w:rPr>
        <w:t xml:space="preserve"> </w:t>
      </w:r>
      <w:proofErr w:type="gramStart"/>
      <w:r w:rsidR="00066DD4">
        <w:rPr>
          <w:sz w:val="28"/>
          <w:szCs w:val="28"/>
        </w:rPr>
        <w:t>Э</w:t>
      </w:r>
      <w:proofErr w:type="gramEnd"/>
      <w:r w:rsidR="00066DD4">
        <w:rPr>
          <w:sz w:val="28"/>
          <w:szCs w:val="28"/>
        </w:rPr>
        <w:t>то в 2 раза превышает показатель июля 2020 года (55</w:t>
      </w:r>
      <w:r w:rsidR="00EC3168">
        <w:rPr>
          <w:sz w:val="28"/>
          <w:szCs w:val="28"/>
        </w:rPr>
        <w:t xml:space="preserve"> ДДУ</w:t>
      </w:r>
      <w:r w:rsidR="00066DD4">
        <w:rPr>
          <w:sz w:val="28"/>
          <w:szCs w:val="28"/>
        </w:rPr>
        <w:t>).</w:t>
      </w:r>
    </w:p>
    <w:p w:rsidR="00BF25C3" w:rsidRPr="00442ABB" w:rsidRDefault="00BF25C3" w:rsidP="00066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в Курской области на </w:t>
      </w:r>
      <w:r w:rsidR="00C33C64">
        <w:rPr>
          <w:sz w:val="28"/>
          <w:szCs w:val="28"/>
        </w:rPr>
        <w:t>первичном рынке</w:t>
      </w:r>
      <w:r>
        <w:rPr>
          <w:sz w:val="28"/>
          <w:szCs w:val="28"/>
        </w:rPr>
        <w:t xml:space="preserve"> недвижимости по итогам 7 месяцев 2021 года был</w:t>
      </w:r>
      <w:r w:rsidR="003D3292">
        <w:rPr>
          <w:sz w:val="28"/>
          <w:szCs w:val="28"/>
        </w:rPr>
        <w:t>о зарегистрировано</w:t>
      </w:r>
      <w:r w:rsidR="00C33C64">
        <w:rPr>
          <w:sz w:val="28"/>
          <w:szCs w:val="28"/>
        </w:rPr>
        <w:t xml:space="preserve">817 договоров </w:t>
      </w:r>
      <w:r w:rsidR="00EC3168">
        <w:rPr>
          <w:sz w:val="28"/>
          <w:szCs w:val="28"/>
        </w:rPr>
        <w:t xml:space="preserve">участия в долевом строительстве </w:t>
      </w:r>
      <w:bookmarkStart w:id="0" w:name="_GoBack"/>
      <w:bookmarkEnd w:id="0"/>
      <w:r w:rsidR="00C33C64">
        <w:rPr>
          <w:sz w:val="28"/>
          <w:szCs w:val="28"/>
        </w:rPr>
        <w:t xml:space="preserve">с использованием счетов </w:t>
      </w:r>
      <w:proofErr w:type="spellStart"/>
      <w:r w:rsidR="00C33C64">
        <w:rPr>
          <w:sz w:val="28"/>
          <w:szCs w:val="28"/>
        </w:rPr>
        <w:t>эскроу</w:t>
      </w:r>
      <w:proofErr w:type="spellEnd"/>
      <w:r w:rsidR="00C33C64">
        <w:rPr>
          <w:sz w:val="28"/>
          <w:szCs w:val="28"/>
        </w:rPr>
        <w:t>, что в 4,8 раза (+80 %) превышает данный показатель за аналогичный период 2020 года (</w:t>
      </w:r>
      <w:r w:rsidR="00EC3168">
        <w:rPr>
          <w:sz w:val="28"/>
          <w:szCs w:val="28"/>
        </w:rPr>
        <w:t xml:space="preserve">170 ДДУ). </w:t>
      </w:r>
    </w:p>
    <w:p w:rsidR="00090FD8" w:rsidRDefault="00090FD8" w:rsidP="00090FD8"/>
    <w:p w:rsidR="00090FD8" w:rsidRDefault="00090FD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Default="00EC3168" w:rsidP="00090FD8">
      <w:pPr>
        <w:pStyle w:val="a7"/>
        <w:jc w:val="both"/>
      </w:pPr>
    </w:p>
    <w:p w:rsidR="00EC3168" w:rsidRPr="00F91DF8" w:rsidRDefault="00EC3168" w:rsidP="00090FD8">
      <w:pPr>
        <w:pStyle w:val="a7"/>
        <w:jc w:val="both"/>
      </w:pPr>
    </w:p>
    <w:p w:rsidR="00090FD8" w:rsidRPr="00F91DF8" w:rsidRDefault="00090FD8" w:rsidP="00090FD8">
      <w:pPr>
        <w:pStyle w:val="a7"/>
        <w:jc w:val="both"/>
      </w:pPr>
    </w:p>
    <w:p w:rsidR="00090FD8" w:rsidRPr="009620C7" w:rsidRDefault="00090FD8" w:rsidP="00090FD8">
      <w:pPr>
        <w:pStyle w:val="a7"/>
        <w:jc w:val="both"/>
      </w:pPr>
      <w:r w:rsidRPr="009620C7">
        <w:t xml:space="preserve">С уважением, </w:t>
      </w:r>
    </w:p>
    <w:p w:rsidR="00090FD8" w:rsidRPr="009620C7" w:rsidRDefault="00090FD8" w:rsidP="00090FD8">
      <w:pPr>
        <w:pStyle w:val="a7"/>
        <w:jc w:val="both"/>
      </w:pPr>
      <w:r w:rsidRPr="009620C7">
        <w:t xml:space="preserve">Пресс-служба Управления </w:t>
      </w:r>
      <w:proofErr w:type="spellStart"/>
      <w:r w:rsidRPr="009620C7">
        <w:t>Росреестра</w:t>
      </w:r>
      <w:proofErr w:type="spellEnd"/>
      <w:r w:rsidRPr="009620C7">
        <w:t xml:space="preserve"> по Курской области </w:t>
      </w:r>
    </w:p>
    <w:p w:rsidR="00090FD8" w:rsidRPr="009620C7" w:rsidRDefault="00090FD8" w:rsidP="00090FD8">
      <w:pPr>
        <w:pStyle w:val="a7"/>
        <w:jc w:val="both"/>
      </w:pPr>
      <w:r w:rsidRPr="009620C7">
        <w:t>Тел.: +7 (4712) 52-92-75</w:t>
      </w:r>
    </w:p>
    <w:p w:rsidR="00090FD8" w:rsidRPr="009620C7" w:rsidRDefault="00090FD8" w:rsidP="00090FD8">
      <w:pPr>
        <w:pStyle w:val="a7"/>
        <w:jc w:val="both"/>
      </w:pPr>
      <w:r w:rsidRPr="009620C7">
        <w:t>моб.: 8 (919) 213-05-38</w:t>
      </w:r>
    </w:p>
    <w:p w:rsidR="00090FD8" w:rsidRPr="009620C7" w:rsidRDefault="00090FD8" w:rsidP="00090FD8">
      <w:pPr>
        <w:pStyle w:val="a7"/>
        <w:jc w:val="both"/>
      </w:pPr>
      <w:r w:rsidRPr="009620C7">
        <w:t>Bashkeyeva@r46.rosreestr.ru</w:t>
      </w:r>
    </w:p>
    <w:p w:rsidR="00090FD8" w:rsidRPr="009620C7" w:rsidRDefault="00090FD8" w:rsidP="00090FD8">
      <w:r w:rsidRPr="009620C7">
        <w:t xml:space="preserve">Мы в </w:t>
      </w:r>
      <w:r w:rsidRPr="009620C7">
        <w:rPr>
          <w:lang w:val="en-US"/>
        </w:rPr>
        <w:t>Instagram</w:t>
      </w:r>
      <w:r w:rsidRPr="009620C7">
        <w:t xml:space="preserve">: </w:t>
      </w:r>
      <w:hyperlink r:id="rId5" w:history="1">
        <w:r w:rsidRPr="009620C7">
          <w:rPr>
            <w:rStyle w:val="a8"/>
            <w:lang w:val="en-US"/>
          </w:rPr>
          <w:t>https://www.instagram.com/rosreestr46/</w:t>
        </w:r>
      </w:hyperlink>
    </w:p>
    <w:p w:rsidR="00266723" w:rsidRDefault="00090FD8">
      <w:r w:rsidRPr="009620C7">
        <w:rPr>
          <w:noProof/>
          <w:lang w:eastAsia="ru-RU"/>
        </w:rPr>
        <w:drawing>
          <wp:inline distT="0" distB="0" distL="0" distR="0">
            <wp:extent cx="1657350" cy="6875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723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723"/>
    <w:rsid w:val="00066DD4"/>
    <w:rsid w:val="00090FD8"/>
    <w:rsid w:val="00266723"/>
    <w:rsid w:val="003D3292"/>
    <w:rsid w:val="00442ABB"/>
    <w:rsid w:val="00455316"/>
    <w:rsid w:val="00755DE4"/>
    <w:rsid w:val="007C089A"/>
    <w:rsid w:val="00894034"/>
    <w:rsid w:val="009257E9"/>
    <w:rsid w:val="009B1806"/>
    <w:rsid w:val="00A405E6"/>
    <w:rsid w:val="00A4574E"/>
    <w:rsid w:val="00AA01E5"/>
    <w:rsid w:val="00BF25C3"/>
    <w:rsid w:val="00C33C64"/>
    <w:rsid w:val="00EC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BB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90FD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F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0FD8"/>
    <w:pPr>
      <w:spacing w:after="0" w:line="240" w:lineRule="auto"/>
    </w:pPr>
    <w:rPr>
      <w:rFonts w:eastAsia="Calibri"/>
    </w:rPr>
  </w:style>
  <w:style w:type="character" w:styleId="a8">
    <w:name w:val="Hyperlink"/>
    <w:basedOn w:val="a0"/>
    <w:rsid w:val="00090F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Жукова Ирина Николаевна</cp:lastModifiedBy>
  <cp:revision>5</cp:revision>
  <cp:lastPrinted>2021-08-17T11:05:00Z</cp:lastPrinted>
  <dcterms:created xsi:type="dcterms:W3CDTF">2021-08-10T10:56:00Z</dcterms:created>
  <dcterms:modified xsi:type="dcterms:W3CDTF">2021-08-18T08:41:00Z</dcterms:modified>
</cp:coreProperties>
</file>